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26ABB9" w14:textId="77777777" w:rsidR="00A96DA2" w:rsidRDefault="00A96DA2">
      <w:r>
        <w:rPr>
          <w:noProof/>
        </w:rPr>
        <w:drawing>
          <wp:inline distT="0" distB="0" distL="0" distR="0" wp14:anchorId="41F0B697" wp14:editId="4699D67E">
            <wp:extent cx="4348596" cy="2446020"/>
            <wp:effectExtent l="0" t="0" r="0" b="0"/>
            <wp:docPr id="74045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9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162" cy="24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F317E" wp14:editId="0B638B0A">
            <wp:extent cx="4077656" cy="2293620"/>
            <wp:effectExtent l="0" t="0" r="0" b="0"/>
            <wp:docPr id="33548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74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1563" cy="22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6626" w14:textId="75B63AED" w:rsidR="00A96DA2" w:rsidRDefault="00A96DA2">
      <w:r>
        <w:rPr>
          <w:rFonts w:hint="eastAsia"/>
        </w:rPr>
        <w:t>可以根据输出类型来分成三类</w:t>
      </w:r>
      <w:r w:rsidR="00353632">
        <w:rPr>
          <w:rFonts w:hint="eastAsia"/>
        </w:rPr>
        <w:t>。</w:t>
      </w:r>
    </w:p>
    <w:p w14:paraId="37E1C4DC" w14:textId="77777777" w:rsidR="00A96DA2" w:rsidRDefault="00A96DA2"/>
    <w:p w14:paraId="615994F8" w14:textId="275021A0" w:rsidR="00E15870" w:rsidRDefault="00A96DA2">
      <w:r>
        <w:rPr>
          <w:noProof/>
        </w:rPr>
        <w:drawing>
          <wp:inline distT="0" distB="0" distL="0" distR="0" wp14:anchorId="14B130FE" wp14:editId="173A2F1C">
            <wp:extent cx="4118297" cy="2316480"/>
            <wp:effectExtent l="0" t="0" r="0" b="7620"/>
            <wp:docPr id="104192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20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286" cy="23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10A" w14:textId="3F17B2F9" w:rsidR="00A96DA2" w:rsidRDefault="00A96DA2">
      <w:r>
        <w:t>C</w:t>
      </w:r>
      <w:r>
        <w:rPr>
          <w:rFonts w:hint="eastAsia"/>
        </w:rPr>
        <w:t>hatgpt可以看成两类都行</w:t>
      </w:r>
    </w:p>
    <w:p w14:paraId="428FB06E" w14:textId="77777777" w:rsidR="00A96DA2" w:rsidRDefault="00A96DA2"/>
    <w:p w14:paraId="7871ACC9" w14:textId="7DED1A99" w:rsidR="00A96DA2" w:rsidRDefault="00A96DA2">
      <w:r>
        <w:rPr>
          <w:noProof/>
        </w:rPr>
        <w:lastRenderedPageBreak/>
        <w:drawing>
          <wp:inline distT="0" distB="0" distL="0" distR="0" wp14:anchorId="0C225333" wp14:editId="12BA00BE">
            <wp:extent cx="4009921" cy="2255520"/>
            <wp:effectExtent l="0" t="0" r="0" b="0"/>
            <wp:docPr id="175813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1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262" cy="2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BFEA" w14:textId="299B8902" w:rsidR="00B200B0" w:rsidRDefault="00B200B0">
      <w:r>
        <w:rPr>
          <w:noProof/>
        </w:rPr>
        <w:drawing>
          <wp:inline distT="0" distB="0" distL="0" distR="0" wp14:anchorId="005D06E2" wp14:editId="36898336">
            <wp:extent cx="4064109" cy="2286000"/>
            <wp:effectExtent l="0" t="0" r="0" b="0"/>
            <wp:docPr id="520255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5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8832" cy="2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3E2CC" wp14:editId="44B86AC7">
            <wp:extent cx="4240220" cy="2385060"/>
            <wp:effectExtent l="0" t="0" r="8255" b="0"/>
            <wp:docPr id="126155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681" cy="23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08D3" w14:textId="77777777" w:rsidR="005F0948" w:rsidRDefault="005F0948"/>
    <w:p w14:paraId="2C306BE8" w14:textId="4001FA8D" w:rsidR="005F0948" w:rsidRDefault="005F0948">
      <w:r>
        <w:rPr>
          <w:noProof/>
        </w:rPr>
        <w:lastRenderedPageBreak/>
        <w:drawing>
          <wp:inline distT="0" distB="0" distL="0" distR="0" wp14:anchorId="26F5C5DF" wp14:editId="684A17A4">
            <wp:extent cx="4240388" cy="2263140"/>
            <wp:effectExtent l="0" t="0" r="8255" b="3810"/>
            <wp:docPr id="17125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8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793" cy="2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8731" w14:textId="3157413B" w:rsidR="005F0948" w:rsidRDefault="005F0948">
      <w:r>
        <w:rPr>
          <w:rFonts w:hint="eastAsia"/>
        </w:rPr>
        <w:t>训练资料少，范围就要保守点</w:t>
      </w:r>
    </w:p>
    <w:p w14:paraId="5175C855" w14:textId="65E421A2" w:rsidR="005F0948" w:rsidRDefault="005F0948">
      <w:r>
        <w:rPr>
          <w:rFonts w:hint="eastAsia"/>
        </w:rPr>
        <w:t>训练资料多，范围就可以大一些</w:t>
      </w:r>
    </w:p>
    <w:p w14:paraId="07B64BC4" w14:textId="77777777" w:rsidR="005F0948" w:rsidRDefault="005F0948"/>
    <w:p w14:paraId="10F74555" w14:textId="77777777" w:rsidR="004626F4" w:rsidRDefault="00C70341">
      <w:r>
        <w:rPr>
          <w:rFonts w:hint="eastAsia"/>
        </w:rPr>
        <w:t>生成式学习：</w:t>
      </w:r>
    </w:p>
    <w:p w14:paraId="52C3390D" w14:textId="03A94CE3" w:rsidR="005F0948" w:rsidRDefault="00C70341">
      <w:r>
        <w:rPr>
          <w:noProof/>
        </w:rPr>
        <w:drawing>
          <wp:inline distT="0" distB="0" distL="0" distR="0" wp14:anchorId="73DEA665" wp14:editId="0A9EA840">
            <wp:extent cx="4140188" cy="2255520"/>
            <wp:effectExtent l="0" t="0" r="0" b="0"/>
            <wp:docPr id="93408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7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6974" cy="22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2E94" w14:textId="200B1933" w:rsidR="00C70341" w:rsidRDefault="00C70341">
      <w:r>
        <w:rPr>
          <w:noProof/>
        </w:rPr>
        <w:drawing>
          <wp:inline distT="0" distB="0" distL="0" distR="0" wp14:anchorId="64D276AB" wp14:editId="350548AE">
            <wp:extent cx="4269969" cy="2232660"/>
            <wp:effectExtent l="0" t="0" r="0" b="0"/>
            <wp:docPr id="162408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0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235" cy="223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BDD" w14:textId="77777777" w:rsidR="00C70341" w:rsidRDefault="00C70341"/>
    <w:p w14:paraId="294790C7" w14:textId="7797C138" w:rsidR="00C70341" w:rsidRDefault="00C70341">
      <w:r>
        <w:rPr>
          <w:noProof/>
        </w:rPr>
        <w:lastRenderedPageBreak/>
        <w:drawing>
          <wp:inline distT="0" distB="0" distL="0" distR="0" wp14:anchorId="13DC71E4" wp14:editId="6A6C06B2">
            <wp:extent cx="4318319" cy="2263140"/>
            <wp:effectExtent l="0" t="0" r="6350" b="3810"/>
            <wp:docPr id="94117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73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487" cy="22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8694" w14:textId="229ACEF9" w:rsidR="00C70341" w:rsidRDefault="00C70341">
      <w:r>
        <w:rPr>
          <w:rFonts w:hint="eastAsia"/>
        </w:rPr>
        <w:t>影像会用一次到位（因为像素太大了）</w:t>
      </w:r>
    </w:p>
    <w:p w14:paraId="01CDF354" w14:textId="17BDD501" w:rsidR="00C70341" w:rsidRDefault="00C70341">
      <w:r>
        <w:rPr>
          <w:rFonts w:hint="eastAsia"/>
        </w:rPr>
        <w:t>文字会用各个击破</w:t>
      </w:r>
    </w:p>
    <w:p w14:paraId="1961933E" w14:textId="77777777" w:rsidR="00C70341" w:rsidRDefault="00C70341"/>
    <w:p w14:paraId="58F00D89" w14:textId="77777777" w:rsidR="00C70341" w:rsidRDefault="00C70341"/>
    <w:p w14:paraId="0F6EB858" w14:textId="3642DFFB" w:rsidR="00C70341" w:rsidRDefault="00C70341">
      <w:r>
        <w:rPr>
          <w:noProof/>
        </w:rPr>
        <w:drawing>
          <wp:inline distT="0" distB="0" distL="0" distR="0" wp14:anchorId="3E97657E" wp14:editId="643866FD">
            <wp:extent cx="4099382" cy="1821180"/>
            <wp:effectExtent l="0" t="0" r="0" b="7620"/>
            <wp:docPr id="1197062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2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9484" cy="182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4C55" w14:textId="2393F9C0" w:rsidR="00C70341" w:rsidRDefault="00C70341">
      <w:r>
        <w:rPr>
          <w:rFonts w:hint="eastAsia"/>
        </w:rPr>
        <w:t>语言这种可以融合两种方法</w:t>
      </w:r>
    </w:p>
    <w:p w14:paraId="47F4AF30" w14:textId="77777777" w:rsidR="00D91F2A" w:rsidRDefault="00D91F2A"/>
    <w:p w14:paraId="1F914422" w14:textId="77777777" w:rsidR="00D91F2A" w:rsidRDefault="00D91F2A"/>
    <w:p w14:paraId="093948ED" w14:textId="77777777" w:rsidR="00D91F2A" w:rsidRDefault="00D91F2A">
      <w:r>
        <w:rPr>
          <w:noProof/>
        </w:rPr>
        <w:drawing>
          <wp:inline distT="0" distB="0" distL="0" distR="0" wp14:anchorId="2A38B622" wp14:editId="20FC6A8D">
            <wp:extent cx="4328948" cy="2369820"/>
            <wp:effectExtent l="0" t="0" r="0" b="0"/>
            <wp:docPr id="50345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9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9275" cy="23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411E" w14:textId="7D1ABAAD" w:rsidR="00D91F2A" w:rsidRDefault="00D91F2A">
      <w:r>
        <w:t>W</w:t>
      </w:r>
      <w:r>
        <w:rPr>
          <w:rFonts w:hint="eastAsia"/>
        </w:rPr>
        <w:t>ebgpt会使用大量人类老师去做示范</w:t>
      </w:r>
    </w:p>
    <w:p w14:paraId="5A18CD66" w14:textId="5A585171" w:rsidR="00D91F2A" w:rsidRDefault="00D91F2A">
      <w:r>
        <w:rPr>
          <w:noProof/>
        </w:rPr>
        <w:lastRenderedPageBreak/>
        <w:drawing>
          <wp:inline distT="0" distB="0" distL="0" distR="0" wp14:anchorId="5AB69729" wp14:editId="6CD0069A">
            <wp:extent cx="4429457" cy="2453640"/>
            <wp:effectExtent l="0" t="0" r="9525" b="3810"/>
            <wp:docPr id="201565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59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18" cy="24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B08A" w14:textId="73FE3D2D" w:rsidR="00D91F2A" w:rsidRDefault="00D91F2A">
      <w:r>
        <w:t>T</w:t>
      </w:r>
      <w:r>
        <w:rPr>
          <w:rFonts w:hint="eastAsia"/>
        </w:rPr>
        <w:t>oolformer</w:t>
      </w:r>
    </w:p>
    <w:p w14:paraId="280323B7" w14:textId="30368CBD" w:rsidR="00D91F2A" w:rsidRDefault="00D91F2A">
      <w:r>
        <w:rPr>
          <w:noProof/>
        </w:rPr>
        <w:drawing>
          <wp:inline distT="0" distB="0" distL="0" distR="0" wp14:anchorId="37C1F2EC" wp14:editId="022BAC5B">
            <wp:extent cx="4389120" cy="2406988"/>
            <wp:effectExtent l="0" t="0" r="0" b="0"/>
            <wp:docPr id="107803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9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047" cy="24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1FD0" w14:textId="059B2132" w:rsidR="004626F4" w:rsidRDefault="004626F4">
      <w:r>
        <w:rPr>
          <w:noProof/>
        </w:rPr>
        <w:drawing>
          <wp:inline distT="0" distB="0" distL="0" distR="0" wp14:anchorId="2B552B0B" wp14:editId="4C4A02AA">
            <wp:extent cx="4358640" cy="2348292"/>
            <wp:effectExtent l="0" t="0" r="3810" b="0"/>
            <wp:docPr id="15189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4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530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A146" w14:textId="77777777" w:rsidR="009A2AAA" w:rsidRDefault="009A2AAA"/>
    <w:p w14:paraId="69EB12D0" w14:textId="16E33398" w:rsidR="009A2AAA" w:rsidRDefault="000730E9">
      <w:r>
        <w:rPr>
          <w:noProof/>
        </w:rPr>
        <w:lastRenderedPageBreak/>
        <w:drawing>
          <wp:inline distT="0" distB="0" distL="0" distR="0" wp14:anchorId="253F1B9F" wp14:editId="5F8A1F6E">
            <wp:extent cx="4190498" cy="2941320"/>
            <wp:effectExtent l="0" t="0" r="635" b="0"/>
            <wp:docPr id="21671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5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484" cy="29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F35C" w14:textId="271C7D12" w:rsidR="000730E9" w:rsidRDefault="000730E9">
      <w:r>
        <w:rPr>
          <w:rFonts w:hint="eastAsia"/>
        </w:rPr>
        <w:t>深度学习</w:t>
      </w:r>
    </w:p>
    <w:p w14:paraId="39C11A81" w14:textId="77777777" w:rsidR="000730E9" w:rsidRDefault="000730E9"/>
    <w:p w14:paraId="0B5F2C5C" w14:textId="1840969B" w:rsidR="000730E9" w:rsidRDefault="000730E9">
      <w:r>
        <w:rPr>
          <w:noProof/>
        </w:rPr>
        <w:drawing>
          <wp:inline distT="0" distB="0" distL="0" distR="0" wp14:anchorId="00DE7C33" wp14:editId="08CE22E5">
            <wp:extent cx="4267762" cy="3230880"/>
            <wp:effectExtent l="0" t="0" r="0" b="7620"/>
            <wp:docPr id="2335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6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9852" cy="32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C86" w14:textId="77777777" w:rsidR="00AF6750" w:rsidRDefault="00AF6750"/>
    <w:p w14:paraId="6ACB4A3C" w14:textId="77777777" w:rsidR="00AF6750" w:rsidRDefault="00AF6750"/>
    <w:p w14:paraId="12B89EA6" w14:textId="3E4F6C23" w:rsidR="00AF6750" w:rsidRDefault="00AF6750">
      <w:r>
        <w:rPr>
          <w:noProof/>
        </w:rPr>
        <w:lastRenderedPageBreak/>
        <w:drawing>
          <wp:inline distT="0" distB="0" distL="0" distR="0" wp14:anchorId="07F4523C" wp14:editId="327CD5FF">
            <wp:extent cx="4092756" cy="2880360"/>
            <wp:effectExtent l="0" t="0" r="3175" b="0"/>
            <wp:docPr id="100876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3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003" cy="28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4EB7" w14:textId="5BB69982" w:rsidR="00AF6750" w:rsidRDefault="00AF6750">
      <w:r>
        <w:rPr>
          <w:rFonts w:hint="eastAsia"/>
        </w:rPr>
        <w:t>梯度下降原理</w:t>
      </w:r>
    </w:p>
    <w:p w14:paraId="3E4B5AF8" w14:textId="77777777" w:rsidR="00AF6750" w:rsidRDefault="00AF6750"/>
    <w:p w14:paraId="19582446" w14:textId="708A7BA8" w:rsidR="00AF6750" w:rsidRDefault="00AF6750">
      <w:r>
        <w:rPr>
          <w:noProof/>
        </w:rPr>
        <w:drawing>
          <wp:inline distT="0" distB="0" distL="0" distR="0" wp14:anchorId="0BB6CD8D" wp14:editId="7EF854E3">
            <wp:extent cx="3917019" cy="2461473"/>
            <wp:effectExtent l="0" t="0" r="7620" b="0"/>
            <wp:docPr id="163994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69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5A0A" w14:textId="2D86134B" w:rsidR="00AF6750" w:rsidRDefault="00AF6750">
      <w:r>
        <w:rPr>
          <w:rFonts w:hint="eastAsia"/>
        </w:rPr>
        <w:t>我们可以用adagrad方法去确定学习速率</w:t>
      </w:r>
    </w:p>
    <w:p w14:paraId="083FAC2B" w14:textId="322E588A" w:rsidR="00AF6750" w:rsidRDefault="00AF6750">
      <w:r>
        <w:rPr>
          <w:noProof/>
        </w:rPr>
        <w:lastRenderedPageBreak/>
        <w:drawing>
          <wp:inline distT="0" distB="0" distL="0" distR="0" wp14:anchorId="37077BB4" wp14:editId="35216C80">
            <wp:extent cx="3962743" cy="2979678"/>
            <wp:effectExtent l="0" t="0" r="0" b="0"/>
            <wp:docPr id="126480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87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4DB" w14:textId="77777777" w:rsidR="00AF6750" w:rsidRDefault="00AF6750"/>
    <w:p w14:paraId="5510E316" w14:textId="29CEFAC9" w:rsidR="00AF6750" w:rsidRDefault="00AF6750">
      <w:r>
        <w:rPr>
          <w:noProof/>
        </w:rPr>
        <w:drawing>
          <wp:inline distT="0" distB="0" distL="0" distR="0" wp14:anchorId="0477BFD9" wp14:editId="01079E9C">
            <wp:extent cx="3436918" cy="1973751"/>
            <wp:effectExtent l="0" t="0" r="0" b="7620"/>
            <wp:docPr id="111555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54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2395" w14:textId="6FD783BA" w:rsidR="00AF6750" w:rsidRDefault="00AF6750">
      <w:r>
        <w:rPr>
          <w:rFonts w:hint="eastAsia"/>
        </w:rPr>
        <w:t>随机梯度下降</w:t>
      </w:r>
    </w:p>
    <w:p w14:paraId="30E5544E" w14:textId="0B1DD362" w:rsidR="00AF6750" w:rsidRDefault="00AF6750">
      <w:r>
        <w:rPr>
          <w:noProof/>
        </w:rPr>
        <w:drawing>
          <wp:inline distT="0" distB="0" distL="0" distR="0" wp14:anchorId="12430836" wp14:editId="502CED09">
            <wp:extent cx="3603413" cy="2560320"/>
            <wp:effectExtent l="0" t="0" r="0" b="0"/>
            <wp:docPr id="205368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5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475" cy="256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962E" w14:textId="77777777" w:rsidR="00AF6750" w:rsidRDefault="00AF6750"/>
    <w:p w14:paraId="283711D6" w14:textId="74CB4989" w:rsidR="00AF6750" w:rsidRDefault="00AF6750">
      <w:r>
        <w:rPr>
          <w:noProof/>
        </w:rPr>
        <w:lastRenderedPageBreak/>
        <w:drawing>
          <wp:inline distT="0" distB="0" distL="0" distR="0" wp14:anchorId="35D1154A" wp14:editId="5A6A9999">
            <wp:extent cx="2567940" cy="1095729"/>
            <wp:effectExtent l="0" t="0" r="3810" b="9525"/>
            <wp:docPr id="106925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53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50" cy="11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84E1" w14:textId="29333637" w:rsidR="00AF6750" w:rsidRDefault="00AF6750">
      <w:r>
        <w:rPr>
          <w:noProof/>
        </w:rPr>
        <w:drawing>
          <wp:inline distT="0" distB="0" distL="0" distR="0" wp14:anchorId="496E5448" wp14:editId="29E3B4A1">
            <wp:extent cx="3444240" cy="2651934"/>
            <wp:effectExtent l="0" t="0" r="3810" b="0"/>
            <wp:docPr id="125798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26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3A88F" wp14:editId="7E102171">
            <wp:extent cx="3821569" cy="2712720"/>
            <wp:effectExtent l="0" t="0" r="7620" b="0"/>
            <wp:docPr id="51630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1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6792" cy="2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DFB" w14:textId="54B92516" w:rsidR="00AF6750" w:rsidRDefault="00AF6750">
      <w:r>
        <w:rPr>
          <w:rFonts w:hint="eastAsia"/>
        </w:rPr>
        <w:t>通过上述可知对参数需要归一化标准化</w:t>
      </w:r>
    </w:p>
    <w:p w14:paraId="279BAB04" w14:textId="77777777" w:rsidR="00AF6750" w:rsidRDefault="00AF6750"/>
    <w:p w14:paraId="079C6EE8" w14:textId="39D74238" w:rsidR="00AF6750" w:rsidRDefault="00AF6750">
      <w:r>
        <w:rPr>
          <w:noProof/>
        </w:rPr>
        <w:drawing>
          <wp:inline distT="0" distB="0" distL="0" distR="0" wp14:anchorId="12143557" wp14:editId="462A2E46">
            <wp:extent cx="2468880" cy="875276"/>
            <wp:effectExtent l="0" t="0" r="7620" b="1270"/>
            <wp:docPr id="62479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97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0626" cy="8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DD0" w14:textId="28760920" w:rsidR="00AF6750" w:rsidRDefault="00AF6750">
      <w:r>
        <w:rPr>
          <w:rFonts w:hint="eastAsia"/>
        </w:rPr>
        <w:t>反向传播</w:t>
      </w:r>
    </w:p>
    <w:p w14:paraId="2F940630" w14:textId="77777777" w:rsidR="00AF6750" w:rsidRDefault="00AF6750"/>
    <w:p w14:paraId="071E5C30" w14:textId="72AF0736" w:rsidR="00AF6750" w:rsidRDefault="00AF6750">
      <w:r>
        <w:rPr>
          <w:noProof/>
        </w:rPr>
        <w:lastRenderedPageBreak/>
        <w:drawing>
          <wp:inline distT="0" distB="0" distL="0" distR="0" wp14:anchorId="3FB49A81" wp14:editId="0E981252">
            <wp:extent cx="4183743" cy="3033023"/>
            <wp:effectExtent l="0" t="0" r="7620" b="0"/>
            <wp:docPr id="1649059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59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C6AD" w14:textId="08D8F5F6" w:rsidR="00AF6750" w:rsidRDefault="00AF6750">
      <w:r>
        <w:rPr>
          <w:rFonts w:hint="eastAsia"/>
        </w:rPr>
        <w:t>反向传播可以让我们计算更高效</w:t>
      </w:r>
    </w:p>
    <w:p w14:paraId="4115A529" w14:textId="77777777" w:rsidR="00AF6750" w:rsidRDefault="00AF6750"/>
    <w:p w14:paraId="708D683F" w14:textId="4F8D04B2" w:rsidR="00AF6750" w:rsidRDefault="00AF6750">
      <w:r>
        <w:rPr>
          <w:noProof/>
        </w:rPr>
        <w:drawing>
          <wp:inline distT="0" distB="0" distL="0" distR="0" wp14:anchorId="6FFA06CA" wp14:editId="65E36353">
            <wp:extent cx="4244708" cy="3055885"/>
            <wp:effectExtent l="0" t="0" r="3810" b="0"/>
            <wp:docPr id="953526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69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1792" w14:textId="7997F059" w:rsidR="00AF6750" w:rsidRDefault="00AF6750">
      <w:r>
        <w:rPr>
          <w:rFonts w:hint="eastAsia"/>
        </w:rPr>
        <w:t>根据链式准则，我们可以分成两部去计算</w:t>
      </w:r>
    </w:p>
    <w:p w14:paraId="0D1813CE" w14:textId="77777777" w:rsidR="00AF6750" w:rsidRDefault="00AF6750"/>
    <w:p w14:paraId="2B926EBB" w14:textId="78F84324" w:rsidR="00AF6750" w:rsidRDefault="00AF6750">
      <w:r>
        <w:rPr>
          <w:noProof/>
        </w:rPr>
        <w:lastRenderedPageBreak/>
        <w:drawing>
          <wp:inline distT="0" distB="0" distL="0" distR="0" wp14:anchorId="6734BC21" wp14:editId="79886EBF">
            <wp:extent cx="3855720" cy="2855578"/>
            <wp:effectExtent l="0" t="0" r="0" b="2540"/>
            <wp:docPr id="1866093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3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0578" cy="28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7537" w14:textId="39051F76" w:rsidR="00AF6750" w:rsidRDefault="00AF6750">
      <w:r>
        <w:rPr>
          <w:rFonts w:hint="eastAsia"/>
        </w:rPr>
        <w:t>前半部分很简单</w:t>
      </w:r>
    </w:p>
    <w:p w14:paraId="275E1E35" w14:textId="77777777" w:rsidR="00AF6750" w:rsidRDefault="00AF6750"/>
    <w:p w14:paraId="4EE2B65B" w14:textId="1E115889" w:rsidR="00AF6750" w:rsidRDefault="00AF6750">
      <w:r>
        <w:rPr>
          <w:noProof/>
        </w:rPr>
        <w:drawing>
          <wp:inline distT="0" distB="0" distL="0" distR="0" wp14:anchorId="1A7E44DB" wp14:editId="1A9EA02A">
            <wp:extent cx="3833584" cy="2842260"/>
            <wp:effectExtent l="0" t="0" r="0" b="0"/>
            <wp:docPr id="61073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65" cy="28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23BA" w14:textId="20C8E4A3" w:rsidR="00AF6750" w:rsidRDefault="00AF6750">
      <w:r>
        <w:rPr>
          <w:rFonts w:hint="eastAsia"/>
        </w:rPr>
        <w:t>后半部分可以通过递归来实现</w:t>
      </w:r>
    </w:p>
    <w:p w14:paraId="25982EC9" w14:textId="77777777" w:rsidR="00AF6750" w:rsidRDefault="00AF6750"/>
    <w:p w14:paraId="057A3FBE" w14:textId="7D892A4A" w:rsidR="00AF6750" w:rsidRDefault="00AF6750">
      <w:r>
        <w:rPr>
          <w:noProof/>
        </w:rPr>
        <w:lastRenderedPageBreak/>
        <w:drawing>
          <wp:inline distT="0" distB="0" distL="0" distR="0" wp14:anchorId="1228642D" wp14:editId="3E2BC20B">
            <wp:extent cx="3755110" cy="2720340"/>
            <wp:effectExtent l="0" t="0" r="0" b="3810"/>
            <wp:docPr id="5140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6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6990" cy="27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BE5" w14:textId="06569F88" w:rsidR="00AF6750" w:rsidRDefault="00AF6750">
      <w:r>
        <w:rPr>
          <w:noProof/>
        </w:rPr>
        <w:drawing>
          <wp:inline distT="0" distB="0" distL="0" distR="0" wp14:anchorId="4432DE67" wp14:editId="399915BB">
            <wp:extent cx="3746975" cy="2636520"/>
            <wp:effectExtent l="0" t="0" r="6350" b="0"/>
            <wp:docPr id="1668294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44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2298" cy="26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2DD" w14:textId="1279A583" w:rsidR="002D0DA7" w:rsidRDefault="002D0DA7">
      <w:r>
        <w:rPr>
          <w:rFonts w:hint="eastAsia"/>
        </w:rPr>
        <w:t>根据两种不同情况均可以做出相应得处理去计算</w:t>
      </w:r>
    </w:p>
    <w:p w14:paraId="7C1B910E" w14:textId="77777777" w:rsidR="000E0E94" w:rsidRDefault="000E0E94"/>
    <w:p w14:paraId="285212C0" w14:textId="59EB0B5E" w:rsidR="000E0E94" w:rsidRDefault="000E0E94">
      <w:r>
        <w:rPr>
          <w:rFonts w:hint="eastAsia"/>
        </w:rPr>
        <w:t>卷积神经网络主要用于影像</w:t>
      </w:r>
    </w:p>
    <w:p w14:paraId="481D7D39" w14:textId="24EA3E71" w:rsidR="000E0E94" w:rsidRDefault="000E0E94">
      <w:r>
        <w:rPr>
          <w:noProof/>
        </w:rPr>
        <w:lastRenderedPageBreak/>
        <w:drawing>
          <wp:inline distT="0" distB="0" distL="0" distR="0" wp14:anchorId="496A2C0C" wp14:editId="68F2F247">
            <wp:extent cx="3965620" cy="2865120"/>
            <wp:effectExtent l="0" t="0" r="0" b="0"/>
            <wp:docPr id="18683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4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174" cy="28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4F9" w14:textId="083C2076" w:rsidR="000E0E94" w:rsidRDefault="000E0E94">
      <w:r>
        <w:rPr>
          <w:rFonts w:hint="eastAsia"/>
        </w:rPr>
        <w:t>做图像类型分类时，可以将图像转化为一个巨大得向量</w:t>
      </w:r>
    </w:p>
    <w:p w14:paraId="3492C3FA" w14:textId="6184C1CC" w:rsidR="000E0E94" w:rsidRDefault="000E0E94">
      <w:r>
        <w:rPr>
          <w:rFonts w:hint="eastAsia"/>
        </w:rPr>
        <w:t>每个单位代表着对应原色得强度</w:t>
      </w:r>
    </w:p>
    <w:p w14:paraId="08C3011E" w14:textId="77777777" w:rsidR="00455C71" w:rsidRDefault="00455C71"/>
    <w:p w14:paraId="147FB47B" w14:textId="1447B0E1" w:rsidR="00455C71" w:rsidRDefault="00455C71">
      <w:r>
        <w:rPr>
          <w:noProof/>
        </w:rPr>
        <w:drawing>
          <wp:inline distT="0" distB="0" distL="0" distR="0" wp14:anchorId="1D5957EB" wp14:editId="385E43EE">
            <wp:extent cx="3914520" cy="2849880"/>
            <wp:effectExtent l="0" t="0" r="0" b="7620"/>
            <wp:docPr id="1219448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48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7337" cy="28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C84" w14:textId="77777777" w:rsidR="00C47BCE" w:rsidRDefault="00C47BCE"/>
    <w:p w14:paraId="4DDFC0EF" w14:textId="1C0E79D7" w:rsidR="00C47BCE" w:rsidRDefault="00C47BCE">
      <w:r>
        <w:rPr>
          <w:noProof/>
        </w:rPr>
        <w:lastRenderedPageBreak/>
        <w:drawing>
          <wp:inline distT="0" distB="0" distL="0" distR="0" wp14:anchorId="7264E42D" wp14:editId="7A7DB2BF">
            <wp:extent cx="3905345" cy="2842260"/>
            <wp:effectExtent l="0" t="0" r="0" b="0"/>
            <wp:docPr id="312247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71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8229" cy="28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09C" w14:textId="23F116F1" w:rsidR="00C47BCE" w:rsidRDefault="00C47BCE">
      <w:r>
        <w:rPr>
          <w:rFonts w:hint="eastAsia"/>
        </w:rPr>
        <w:t>超出的地方使用补丁去补，补的方式可以全设为0</w:t>
      </w:r>
    </w:p>
    <w:p w14:paraId="5FCD125C" w14:textId="77777777" w:rsidR="00C47BCE" w:rsidRDefault="00C47BCE"/>
    <w:p w14:paraId="78C10147" w14:textId="1F4045BE" w:rsidR="00C47BCE" w:rsidRDefault="00C47BCE">
      <w:r>
        <w:rPr>
          <w:noProof/>
        </w:rPr>
        <w:drawing>
          <wp:inline distT="0" distB="0" distL="0" distR="0" wp14:anchorId="7FC0467D" wp14:editId="2589C657">
            <wp:extent cx="3893820" cy="2937476"/>
            <wp:effectExtent l="0" t="0" r="0" b="0"/>
            <wp:docPr id="207698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803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178" cy="29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A9F9" w14:textId="396464CD" w:rsidR="00C47BCE" w:rsidRDefault="00C47BCE">
      <w:r>
        <w:rPr>
          <w:rFonts w:hint="eastAsia"/>
        </w:rPr>
        <w:t>不同的neurons可以共享参数</w:t>
      </w:r>
    </w:p>
    <w:p w14:paraId="2CB67765" w14:textId="77777777" w:rsidR="00BC6AE0" w:rsidRDefault="00BC6AE0"/>
    <w:p w14:paraId="31E6FB37" w14:textId="3700087A" w:rsidR="00BC6AE0" w:rsidRDefault="00BC6AE0">
      <w:r>
        <w:rPr>
          <w:noProof/>
        </w:rPr>
        <w:lastRenderedPageBreak/>
        <w:drawing>
          <wp:inline distT="0" distB="0" distL="0" distR="0" wp14:anchorId="1751FA21" wp14:editId="6F52E4F8">
            <wp:extent cx="3818330" cy="2514600"/>
            <wp:effectExtent l="0" t="0" r="0" b="0"/>
            <wp:docPr id="208016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3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0608" cy="25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EC38" w14:textId="77777777" w:rsidR="007F3560" w:rsidRDefault="007F3560"/>
    <w:p w14:paraId="6D011039" w14:textId="48623F7C" w:rsidR="007F3560" w:rsidRDefault="007F3560">
      <w:r>
        <w:rPr>
          <w:noProof/>
        </w:rPr>
        <w:drawing>
          <wp:inline distT="0" distB="0" distL="0" distR="0" wp14:anchorId="7C2A65F7" wp14:editId="2D3141B1">
            <wp:extent cx="3787140" cy="2980104"/>
            <wp:effectExtent l="0" t="0" r="3810" b="0"/>
            <wp:docPr id="127159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50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3164" cy="29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98E" w14:textId="041B4A52" w:rsidR="007F3560" w:rsidRDefault="007F3560">
      <w:r>
        <w:t>P</w:t>
      </w:r>
      <w:r>
        <w:rPr>
          <w:rFonts w:hint="eastAsia"/>
        </w:rPr>
        <w:t>ooling做的事情就是把图片变小，变得合适</w:t>
      </w:r>
    </w:p>
    <w:p w14:paraId="5983B6F9" w14:textId="77777777" w:rsidR="00775794" w:rsidRDefault="00775794"/>
    <w:p w14:paraId="3F2CF395" w14:textId="16B32979" w:rsidR="00775794" w:rsidRDefault="00775794">
      <w:r>
        <w:rPr>
          <w:noProof/>
        </w:rPr>
        <w:lastRenderedPageBreak/>
        <w:drawing>
          <wp:inline distT="0" distB="0" distL="0" distR="0" wp14:anchorId="724ABD21" wp14:editId="66B7BF47">
            <wp:extent cx="3985260" cy="2936406"/>
            <wp:effectExtent l="0" t="0" r="0" b="0"/>
            <wp:docPr id="151437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7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9435" cy="29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C81" w14:textId="3DBB8656" w:rsidR="00775794" w:rsidRDefault="00775794">
      <w:r>
        <w:t>C</w:t>
      </w:r>
      <w:r>
        <w:rPr>
          <w:rFonts w:hint="eastAsia"/>
        </w:rPr>
        <w:t>nn不能处理放大缩小旋转图像</w:t>
      </w:r>
    </w:p>
    <w:p w14:paraId="29F5328D" w14:textId="77777777" w:rsidR="00775794" w:rsidRDefault="00775794"/>
    <w:p w14:paraId="617B4DD9" w14:textId="07A74D35" w:rsidR="00775794" w:rsidRDefault="00775794">
      <w:r>
        <w:rPr>
          <w:noProof/>
        </w:rPr>
        <w:drawing>
          <wp:inline distT="0" distB="0" distL="0" distR="0" wp14:anchorId="4C27E5B4" wp14:editId="28796921">
            <wp:extent cx="3749150" cy="2446020"/>
            <wp:effectExtent l="0" t="0" r="3810" b="0"/>
            <wp:docPr id="44975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1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604" cy="24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464" w14:textId="02482565" w:rsidR="00775794" w:rsidRDefault="00775794">
      <w:r>
        <w:rPr>
          <w:rFonts w:hint="eastAsia"/>
        </w:rPr>
        <w:t>自注意力机制</w:t>
      </w:r>
      <w:r w:rsidR="00B74249">
        <w:rPr>
          <w:rFonts w:hint="eastAsia"/>
        </w:rPr>
        <w:t>原理</w:t>
      </w:r>
    </w:p>
    <w:p w14:paraId="4EAD5948" w14:textId="77777777" w:rsidR="00775794" w:rsidRDefault="00775794"/>
    <w:p w14:paraId="1B3E7228" w14:textId="39D65D73" w:rsidR="00775794" w:rsidRDefault="00775794">
      <w:r>
        <w:rPr>
          <w:noProof/>
        </w:rPr>
        <w:lastRenderedPageBreak/>
        <w:drawing>
          <wp:inline distT="0" distB="0" distL="0" distR="0" wp14:anchorId="6FCBE150" wp14:editId="00F81A19">
            <wp:extent cx="3875003" cy="2948940"/>
            <wp:effectExtent l="0" t="0" r="0" b="3810"/>
            <wp:docPr id="619661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10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941" cy="29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9BA" w14:textId="39E22E3B" w:rsidR="00775794" w:rsidRPr="00C70341" w:rsidRDefault="00775794">
      <w:r>
        <w:rPr>
          <w:noProof/>
        </w:rPr>
        <w:drawing>
          <wp:inline distT="0" distB="0" distL="0" distR="0" wp14:anchorId="0CA0C602" wp14:editId="710F19A8">
            <wp:extent cx="4327210" cy="3284220"/>
            <wp:effectExtent l="0" t="0" r="0" b="0"/>
            <wp:docPr id="211588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4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298" cy="32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sectPr w:rsidR="00775794" w:rsidRPr="00C70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C7A1CD" w14:textId="77777777" w:rsidR="00C46438" w:rsidRDefault="00C46438" w:rsidP="001537E8">
      <w:r>
        <w:separator/>
      </w:r>
    </w:p>
  </w:endnote>
  <w:endnote w:type="continuationSeparator" w:id="0">
    <w:p w14:paraId="16409C2E" w14:textId="77777777" w:rsidR="00C46438" w:rsidRDefault="00C46438" w:rsidP="00153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1AD2CA" w14:textId="77777777" w:rsidR="00C46438" w:rsidRDefault="00C46438" w:rsidP="001537E8">
      <w:r>
        <w:separator/>
      </w:r>
    </w:p>
  </w:footnote>
  <w:footnote w:type="continuationSeparator" w:id="0">
    <w:p w14:paraId="0E22DE8E" w14:textId="77777777" w:rsidR="00C46438" w:rsidRDefault="00C46438" w:rsidP="001537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57485"/>
    <w:rsid w:val="00072F28"/>
    <w:rsid w:val="000730E9"/>
    <w:rsid w:val="00090B05"/>
    <w:rsid w:val="000A12F8"/>
    <w:rsid w:val="000C5D69"/>
    <w:rsid w:val="000E0E94"/>
    <w:rsid w:val="001537E8"/>
    <w:rsid w:val="00176083"/>
    <w:rsid w:val="001B2C51"/>
    <w:rsid w:val="001C4124"/>
    <w:rsid w:val="001F1E58"/>
    <w:rsid w:val="002D0DA7"/>
    <w:rsid w:val="002D3758"/>
    <w:rsid w:val="00304CC1"/>
    <w:rsid w:val="00353632"/>
    <w:rsid w:val="003B497D"/>
    <w:rsid w:val="003D4FA6"/>
    <w:rsid w:val="003D6F50"/>
    <w:rsid w:val="00410521"/>
    <w:rsid w:val="00455C71"/>
    <w:rsid w:val="004626F4"/>
    <w:rsid w:val="00494450"/>
    <w:rsid w:val="00494D57"/>
    <w:rsid w:val="00566297"/>
    <w:rsid w:val="00595BED"/>
    <w:rsid w:val="005E5E9A"/>
    <w:rsid w:val="005F0948"/>
    <w:rsid w:val="0060678F"/>
    <w:rsid w:val="0063325D"/>
    <w:rsid w:val="00676AA1"/>
    <w:rsid w:val="00760378"/>
    <w:rsid w:val="00775794"/>
    <w:rsid w:val="007D2F68"/>
    <w:rsid w:val="007F3560"/>
    <w:rsid w:val="00830588"/>
    <w:rsid w:val="008C4077"/>
    <w:rsid w:val="008C4E16"/>
    <w:rsid w:val="00900B12"/>
    <w:rsid w:val="00932021"/>
    <w:rsid w:val="009408CE"/>
    <w:rsid w:val="009A2AAA"/>
    <w:rsid w:val="009B54D5"/>
    <w:rsid w:val="009C0D18"/>
    <w:rsid w:val="009F1C5F"/>
    <w:rsid w:val="00A93356"/>
    <w:rsid w:val="00A96DA2"/>
    <w:rsid w:val="00AE707B"/>
    <w:rsid w:val="00AE7E48"/>
    <w:rsid w:val="00AF6750"/>
    <w:rsid w:val="00B200B0"/>
    <w:rsid w:val="00B71D67"/>
    <w:rsid w:val="00B74249"/>
    <w:rsid w:val="00BC6AE0"/>
    <w:rsid w:val="00C46438"/>
    <w:rsid w:val="00C47BCE"/>
    <w:rsid w:val="00C70341"/>
    <w:rsid w:val="00D91F2A"/>
    <w:rsid w:val="00DC6F54"/>
    <w:rsid w:val="00E15870"/>
    <w:rsid w:val="00E70130"/>
    <w:rsid w:val="00F5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17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21</cp:revision>
  <dcterms:created xsi:type="dcterms:W3CDTF">2024-07-03T11:34:00Z</dcterms:created>
  <dcterms:modified xsi:type="dcterms:W3CDTF">2024-07-12T07:56:00Z</dcterms:modified>
</cp:coreProperties>
</file>